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5E" w:rsidRDefault="00B3356F" w:rsidP="000A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7.5pt;margin-top:-8.4pt;width:170.65pt;height:106.8pt;z-index:251664384" stroked="f">
            <v:textbox style="mso-next-textbox:#_x0000_s1029">
              <w:txbxContent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 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 Малочергинское сельское поселение</w:t>
                  </w: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085E" w:rsidRPr="00F14DF2" w:rsidRDefault="000A085E" w:rsidP="000A08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085E" w:rsidRPr="00F14DF2" w:rsidRDefault="000A085E" w:rsidP="000A08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A08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1905</wp:posOffset>
            </wp:positionV>
            <wp:extent cx="945515" cy="908685"/>
            <wp:effectExtent l="19050" t="0" r="698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94.5pt;margin-top:-12.05pt;width:156.3pt;height:101.15pt;z-index:251666432;mso-position-horizontal-relative:text;mso-position-vertical-relative:text" stroked="f">
            <v:textbox style="mso-next-textbox:#_x0000_s1030">
              <w:txbxContent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0A085E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тозолгози</w:t>
                  </w:r>
                  <w:proofErr w:type="spellEnd"/>
                </w:p>
                <w:p w:rsidR="000A085E" w:rsidRPr="00F14DF2" w:rsidRDefault="000A085E" w:rsidP="000A08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Чичке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Чаргы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еезе</w:t>
                  </w:r>
                  <w:proofErr w:type="spellEnd"/>
                </w:p>
                <w:p w:rsidR="000A085E" w:rsidRPr="00F14DF2" w:rsidRDefault="000A085E" w:rsidP="000A08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0A085E" w:rsidRPr="00F14DF2" w:rsidRDefault="000A085E" w:rsidP="000A08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A085E" w:rsidRDefault="00E8268F" w:rsidP="00E8268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0A085E" w:rsidRPr="00593FC3" w:rsidRDefault="000A085E" w:rsidP="000A085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FC3">
        <w:rPr>
          <w:rFonts w:ascii="Trebuchet MS" w:eastAsia="Times New Roman" w:hAnsi="Trebuchet MS" w:cs="Times New Roman"/>
          <w:b/>
          <w:sz w:val="28"/>
          <w:szCs w:val="28"/>
        </w:rPr>
        <w:t>Ö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0A085E" w:rsidRPr="00AC3A8B" w:rsidRDefault="000A085E" w:rsidP="000A08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85E" w:rsidRPr="00D156EF" w:rsidRDefault="000A0769" w:rsidP="000A08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марта</w:t>
      </w:r>
      <w:r w:rsidR="00171772">
        <w:rPr>
          <w:rFonts w:ascii="Times New Roman" w:hAnsi="Times New Roman"/>
          <w:sz w:val="28"/>
          <w:szCs w:val="28"/>
        </w:rPr>
        <w:t xml:space="preserve"> </w:t>
      </w:r>
      <w:r w:rsidR="000A085E">
        <w:rPr>
          <w:rFonts w:ascii="Times New Roman" w:hAnsi="Times New Roman"/>
          <w:sz w:val="28"/>
          <w:szCs w:val="28"/>
        </w:rPr>
        <w:t>20</w:t>
      </w:r>
      <w:r w:rsidR="001717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0A085E" w:rsidRPr="00D156EF">
        <w:rPr>
          <w:rFonts w:ascii="Times New Roman" w:eastAsia="Times New Roman" w:hAnsi="Times New Roman" w:cs="Times New Roman"/>
          <w:sz w:val="28"/>
          <w:szCs w:val="28"/>
        </w:rPr>
        <w:t xml:space="preserve"> г.  №             </w:t>
      </w:r>
    </w:p>
    <w:p w:rsidR="00FC5324" w:rsidRPr="000A085E" w:rsidRDefault="000A085E" w:rsidP="000A085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6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156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156EF">
        <w:rPr>
          <w:rFonts w:ascii="Times New Roman" w:eastAsia="Times New Roman" w:hAnsi="Times New Roman" w:cs="Times New Roman"/>
          <w:sz w:val="28"/>
          <w:szCs w:val="28"/>
        </w:rPr>
        <w:t>. Малая Черга</w:t>
      </w:r>
    </w:p>
    <w:p w:rsidR="00D936FD" w:rsidRPr="00D936FD" w:rsidRDefault="00D936FD" w:rsidP="00D93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FD">
        <w:rPr>
          <w:rFonts w:ascii="Times New Roman" w:hAnsi="Times New Roman" w:cs="Times New Roman"/>
          <w:b/>
          <w:sz w:val="28"/>
        </w:rPr>
        <w:t xml:space="preserve">Программа </w:t>
      </w:r>
      <w:r w:rsidRPr="00D936FD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</w:t>
      </w:r>
      <w:r w:rsidR="00BE5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6FD">
        <w:rPr>
          <w:rFonts w:ascii="Times New Roman" w:hAnsi="Times New Roman" w:cs="Times New Roman"/>
          <w:b/>
          <w:sz w:val="28"/>
          <w:szCs w:val="28"/>
        </w:rPr>
        <w:t>ценностям при осуществлении муниципального</w:t>
      </w:r>
    </w:p>
    <w:p w:rsidR="00D936FD" w:rsidRPr="00D936FD" w:rsidRDefault="00D936FD" w:rsidP="00D93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FD">
        <w:rPr>
          <w:rFonts w:ascii="Times New Roman" w:hAnsi="Times New Roman" w:cs="Times New Roman"/>
          <w:b/>
          <w:sz w:val="28"/>
          <w:szCs w:val="28"/>
        </w:rPr>
        <w:t>земельного контроля</w:t>
      </w:r>
      <w:r w:rsidR="00BB2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6FD">
        <w:rPr>
          <w:rFonts w:ascii="Times New Roman" w:hAnsi="Times New Roman" w:cs="Times New Roman"/>
          <w:b/>
          <w:sz w:val="28"/>
          <w:szCs w:val="28"/>
        </w:rPr>
        <w:t>на 202</w:t>
      </w:r>
      <w:r w:rsidR="000A0769">
        <w:rPr>
          <w:rFonts w:ascii="Times New Roman" w:hAnsi="Times New Roman" w:cs="Times New Roman"/>
          <w:b/>
          <w:sz w:val="28"/>
          <w:szCs w:val="28"/>
        </w:rPr>
        <w:t>3</w:t>
      </w:r>
      <w:r w:rsidRPr="00D936F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C5324" w:rsidRPr="00104EFD" w:rsidRDefault="00FC5324" w:rsidP="00FC532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FC5324" w:rsidRPr="00206CB5" w:rsidRDefault="00FC5324" w:rsidP="00206CB5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В целях реализации Указа Президента Российской Федерации от 29.06.2018 года № 378 «О Национальном плане противодействия коррупции на 2018-2020 годы», 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</w:t>
      </w:r>
      <w:r w:rsidRPr="00206CB5">
        <w:rPr>
          <w:rFonts w:ascii="Times New Roman" w:hAnsi="Times New Roman" w:cs="Times New Roman"/>
          <w:sz w:val="28"/>
          <w:szCs w:val="28"/>
        </w:rPr>
        <w:t>Закон Республики Алтай от 5 марта 2009 г. N 1-РЗ "О противодействии коррупции в Республике Алтай"</w:t>
      </w:r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206CB5" w:rsidRDefault="00206CB5" w:rsidP="00206C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5324" w:rsidRPr="00206CB5" w:rsidRDefault="00206CB5" w:rsidP="00206C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324" w:rsidRPr="00206CB5">
        <w:rPr>
          <w:b/>
          <w:sz w:val="28"/>
          <w:szCs w:val="28"/>
        </w:rPr>
        <w:t>ПОСТАНОВЛЯЮ</w:t>
      </w:r>
      <w:r w:rsidR="00FC5324" w:rsidRPr="00206CB5">
        <w:rPr>
          <w:sz w:val="28"/>
          <w:szCs w:val="28"/>
        </w:rPr>
        <w:t>:</w:t>
      </w:r>
    </w:p>
    <w:p w:rsidR="00FC5324" w:rsidRPr="00206CB5" w:rsidRDefault="00FC5324" w:rsidP="00FC5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5324" w:rsidRPr="00D936FD" w:rsidRDefault="00FC5324" w:rsidP="00D936FD">
      <w:pPr>
        <w:spacing w:after="120"/>
        <w:rPr>
          <w:rFonts w:ascii="Times New Roman" w:hAnsi="Times New Roman" w:cs="Times New Roman"/>
          <w:sz w:val="28"/>
        </w:rPr>
      </w:pPr>
      <w:r w:rsidRPr="00D936FD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D936FD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Pr="00D936FD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</w:t>
      </w:r>
      <w:proofErr w:type="gramStart"/>
      <w:r w:rsidRPr="00D936FD">
        <w:rPr>
          <w:rFonts w:ascii="Times New Roman" w:hAnsi="Times New Roman" w:cs="Times New Roman"/>
          <w:sz w:val="28"/>
          <w:szCs w:val="28"/>
          <w:lang w:eastAsia="zh-CN"/>
        </w:rPr>
        <w:t>прилагаем</w:t>
      </w:r>
      <w:r w:rsidR="00D936FD" w:rsidRPr="00D936FD">
        <w:rPr>
          <w:rFonts w:ascii="Times New Roman" w:hAnsi="Times New Roman" w:cs="Times New Roman"/>
          <w:sz w:val="28"/>
          <w:szCs w:val="28"/>
          <w:lang w:eastAsia="zh-CN"/>
        </w:rPr>
        <w:t>ую</w:t>
      </w:r>
      <w:proofErr w:type="gramEnd"/>
      <w:r w:rsidRPr="00D936F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936FD" w:rsidRPr="00D936FD">
        <w:rPr>
          <w:rFonts w:ascii="Times New Roman" w:hAnsi="Times New Roman" w:cs="Times New Roman"/>
          <w:sz w:val="28"/>
        </w:rPr>
        <w:t xml:space="preserve">Программа </w:t>
      </w:r>
      <w:r w:rsidR="00D936FD" w:rsidRPr="00D936F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</w:t>
      </w:r>
      <w:r w:rsidR="00D936FD">
        <w:rPr>
          <w:rFonts w:ascii="Times New Roman" w:hAnsi="Times New Roman" w:cs="Times New Roman"/>
          <w:sz w:val="28"/>
          <w:szCs w:val="28"/>
        </w:rPr>
        <w:t xml:space="preserve"> </w:t>
      </w:r>
      <w:r w:rsidR="00D936FD" w:rsidRPr="00D936F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</w:t>
      </w:r>
      <w:r w:rsidR="00D936FD">
        <w:rPr>
          <w:rFonts w:ascii="Times New Roman" w:hAnsi="Times New Roman" w:cs="Times New Roman"/>
          <w:sz w:val="28"/>
          <w:szCs w:val="28"/>
        </w:rPr>
        <w:t xml:space="preserve"> </w:t>
      </w:r>
      <w:r w:rsidR="00D936FD" w:rsidRPr="00D936FD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D936FD">
        <w:rPr>
          <w:rFonts w:ascii="Times New Roman" w:hAnsi="Times New Roman" w:cs="Times New Roman"/>
          <w:sz w:val="28"/>
          <w:szCs w:val="28"/>
        </w:rPr>
        <w:t xml:space="preserve"> </w:t>
      </w:r>
      <w:r w:rsidR="00D936FD" w:rsidRPr="00D936FD">
        <w:rPr>
          <w:rFonts w:ascii="Times New Roman" w:hAnsi="Times New Roman" w:cs="Times New Roman"/>
          <w:sz w:val="28"/>
          <w:szCs w:val="28"/>
        </w:rPr>
        <w:t>на 202</w:t>
      </w:r>
      <w:r w:rsidR="000A0769">
        <w:rPr>
          <w:rFonts w:ascii="Times New Roman" w:hAnsi="Times New Roman" w:cs="Times New Roman"/>
          <w:sz w:val="28"/>
          <w:szCs w:val="28"/>
        </w:rPr>
        <w:t>3</w:t>
      </w:r>
      <w:r w:rsidR="00D936FD" w:rsidRPr="00D936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936FD">
        <w:rPr>
          <w:rFonts w:ascii="Times New Roman" w:hAnsi="Times New Roman" w:cs="Times New Roman"/>
          <w:sz w:val="28"/>
        </w:rPr>
        <w:t>.</w:t>
      </w:r>
    </w:p>
    <w:p w:rsidR="00FC5324" w:rsidRPr="00206CB5" w:rsidRDefault="00FC5324" w:rsidP="00FC532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206CB5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206CB5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FC5324" w:rsidRPr="00206CB5" w:rsidRDefault="00FC5324" w:rsidP="00FC532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324" w:rsidRPr="00206CB5" w:rsidRDefault="00FC5324" w:rsidP="00FC5324">
      <w:pPr>
        <w:pStyle w:val="a3"/>
        <w:rPr>
          <w:rFonts w:ascii="Times New Roman" w:hAnsi="Times New Roman"/>
          <w:sz w:val="24"/>
          <w:szCs w:val="24"/>
        </w:rPr>
      </w:pPr>
    </w:p>
    <w:p w:rsidR="00FC5324" w:rsidRPr="00206CB5" w:rsidRDefault="00FC5324" w:rsidP="00FC5324">
      <w:pPr>
        <w:pStyle w:val="a3"/>
        <w:rPr>
          <w:rFonts w:ascii="Times New Roman" w:hAnsi="Times New Roman"/>
          <w:sz w:val="24"/>
          <w:szCs w:val="24"/>
        </w:rPr>
      </w:pPr>
    </w:p>
    <w:p w:rsidR="00FC5324" w:rsidRDefault="00FC5324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365FE1">
        <w:rPr>
          <w:color w:val="000000"/>
          <w:sz w:val="28"/>
          <w:szCs w:val="28"/>
        </w:rPr>
        <w:t>Глава администрации</w:t>
      </w:r>
      <w:r w:rsidRPr="00365FE1">
        <w:rPr>
          <w:color w:val="000000"/>
          <w:sz w:val="28"/>
          <w:szCs w:val="28"/>
        </w:rPr>
        <w:br/>
        <w:t xml:space="preserve">МО </w:t>
      </w:r>
      <w:r w:rsidR="00206CB5">
        <w:rPr>
          <w:color w:val="000000"/>
          <w:sz w:val="28"/>
          <w:szCs w:val="28"/>
        </w:rPr>
        <w:t>Мало</w:t>
      </w:r>
      <w:r w:rsidRPr="00365FE1">
        <w:rPr>
          <w:color w:val="000000"/>
          <w:sz w:val="28"/>
          <w:szCs w:val="28"/>
        </w:rPr>
        <w:t>чер</w:t>
      </w:r>
      <w:r>
        <w:rPr>
          <w:color w:val="000000"/>
          <w:sz w:val="28"/>
          <w:szCs w:val="28"/>
        </w:rPr>
        <w:t xml:space="preserve">гинское сельское поселение                            </w:t>
      </w:r>
      <w:r w:rsidRPr="00365FE1">
        <w:rPr>
          <w:color w:val="000000"/>
          <w:sz w:val="28"/>
          <w:szCs w:val="28"/>
        </w:rPr>
        <w:t xml:space="preserve">     </w:t>
      </w:r>
      <w:r w:rsidR="000A0769">
        <w:rPr>
          <w:color w:val="000000"/>
          <w:sz w:val="28"/>
          <w:szCs w:val="28"/>
        </w:rPr>
        <w:t xml:space="preserve">Э.Н. </w:t>
      </w:r>
      <w:proofErr w:type="spellStart"/>
      <w:r w:rsidR="000A0769">
        <w:rPr>
          <w:color w:val="000000"/>
          <w:sz w:val="28"/>
          <w:szCs w:val="28"/>
        </w:rPr>
        <w:t>Шпилеков</w:t>
      </w:r>
      <w:proofErr w:type="spellEnd"/>
    </w:p>
    <w:p w:rsidR="00FC5324" w:rsidRPr="003313DA" w:rsidRDefault="00FC5324" w:rsidP="00FC5324">
      <w:pPr>
        <w:tabs>
          <w:tab w:val="left" w:pos="1200"/>
        </w:tabs>
      </w:pPr>
    </w:p>
    <w:p w:rsidR="00FC5324" w:rsidRPr="002B466E" w:rsidRDefault="00FC5324" w:rsidP="00FC5324">
      <w:pPr>
        <w:sectPr w:rsidR="00FC5324" w:rsidRPr="002B466E" w:rsidSect="00E7707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936FD" w:rsidRPr="00D936FD" w:rsidRDefault="00D936FD" w:rsidP="00D936FD">
      <w:pPr>
        <w:tabs>
          <w:tab w:val="left" w:pos="7410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</w:t>
      </w:r>
      <w:r w:rsidR="00BE5D78">
        <w:rPr>
          <w:rFonts w:ascii="Times New Roman" w:hAnsi="Times New Roman" w:cs="Times New Roman"/>
          <w:sz w:val="28"/>
          <w:szCs w:val="28"/>
        </w:rPr>
        <w:t xml:space="preserve"> </w:t>
      </w:r>
      <w:r w:rsidRPr="00D936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936FD" w:rsidRPr="00D936FD" w:rsidRDefault="00D936FD" w:rsidP="00D936FD">
      <w:pPr>
        <w:tabs>
          <w:tab w:val="left" w:pos="7410"/>
        </w:tabs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</w:rPr>
        <w:t>МО Малочергинское сельское поселение</w:t>
      </w:r>
    </w:p>
    <w:p w:rsidR="00D936FD" w:rsidRPr="00D936FD" w:rsidRDefault="00D936FD" w:rsidP="00D936FD">
      <w:pPr>
        <w:tabs>
          <w:tab w:val="left" w:pos="7410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</w:rPr>
        <w:t>от «»</w:t>
      </w:r>
      <w:r w:rsidR="00E8268F">
        <w:rPr>
          <w:rFonts w:ascii="Times New Roman" w:hAnsi="Times New Roman" w:cs="Times New Roman"/>
          <w:sz w:val="28"/>
          <w:szCs w:val="28"/>
        </w:rPr>
        <w:t>марта</w:t>
      </w:r>
      <w:r w:rsidR="000A0769">
        <w:rPr>
          <w:rFonts w:ascii="Times New Roman" w:hAnsi="Times New Roman" w:cs="Times New Roman"/>
          <w:sz w:val="28"/>
          <w:szCs w:val="28"/>
        </w:rPr>
        <w:t xml:space="preserve"> </w:t>
      </w:r>
      <w:r w:rsidRPr="00D936FD">
        <w:rPr>
          <w:rFonts w:ascii="Times New Roman" w:hAnsi="Times New Roman" w:cs="Times New Roman"/>
          <w:sz w:val="28"/>
          <w:szCs w:val="28"/>
        </w:rPr>
        <w:t xml:space="preserve"> 202</w:t>
      </w:r>
      <w:r w:rsidR="000A0769">
        <w:rPr>
          <w:rFonts w:ascii="Times New Roman" w:hAnsi="Times New Roman" w:cs="Times New Roman"/>
          <w:sz w:val="28"/>
          <w:szCs w:val="28"/>
        </w:rPr>
        <w:t>3</w:t>
      </w:r>
      <w:r w:rsidRPr="00D936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0769">
        <w:rPr>
          <w:rFonts w:ascii="Times New Roman" w:hAnsi="Times New Roman" w:cs="Times New Roman"/>
          <w:sz w:val="28"/>
          <w:szCs w:val="28"/>
        </w:rPr>
        <w:t xml:space="preserve">  № </w:t>
      </w:r>
      <w:bookmarkStart w:id="0" w:name="_GoBack"/>
      <w:bookmarkEnd w:id="0"/>
    </w:p>
    <w:p w:rsidR="00D936FD" w:rsidRPr="00D936FD" w:rsidRDefault="00D936FD" w:rsidP="00D93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F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</w:t>
      </w:r>
    </w:p>
    <w:p w:rsidR="00D936FD" w:rsidRPr="00D936FD" w:rsidRDefault="00D936FD" w:rsidP="00D936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</w:rPr>
        <w:t>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6FD">
        <w:rPr>
          <w:rFonts w:ascii="Times New Roman" w:hAnsi="Times New Roman" w:cs="Times New Roman"/>
          <w:sz w:val="28"/>
          <w:szCs w:val="28"/>
        </w:rPr>
        <w:t>на 202</w:t>
      </w:r>
      <w:r w:rsidR="000A0769">
        <w:rPr>
          <w:rFonts w:ascii="Times New Roman" w:hAnsi="Times New Roman" w:cs="Times New Roman"/>
          <w:sz w:val="28"/>
          <w:szCs w:val="28"/>
        </w:rPr>
        <w:t>3</w:t>
      </w:r>
      <w:r w:rsidRPr="00D936F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936FD" w:rsidRPr="00D936FD" w:rsidRDefault="00D936FD" w:rsidP="00D936F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6FD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при осуществлении муниципального земельного контроля на территории муниципального образования Малочергинское сельское поселение (далее – Программа профилактики)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D936FD">
        <w:rPr>
          <w:rFonts w:ascii="Times New Roman" w:hAnsi="Times New Roman" w:cs="Times New Roman"/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6FD" w:rsidRPr="00D936FD" w:rsidRDefault="00D936FD" w:rsidP="00D936FD">
      <w:pPr>
        <w:pStyle w:val="Default"/>
        <w:spacing w:after="120" w:line="276" w:lineRule="auto"/>
        <w:jc w:val="both"/>
        <w:rPr>
          <w:sz w:val="28"/>
          <w:szCs w:val="28"/>
        </w:rPr>
      </w:pPr>
      <w:r w:rsidRPr="00D936FD">
        <w:rPr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D936FD" w:rsidRPr="00D936FD" w:rsidRDefault="00D936FD" w:rsidP="00D936F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36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Муниципальный земельный контроль (муниципальный контроль) на территории МО Малочергинское сельское поселение осуществляет администрация муниципального образования.</w:t>
      </w:r>
    </w:p>
    <w:p w:rsidR="00D936FD" w:rsidRPr="00D936FD" w:rsidRDefault="00D936FD" w:rsidP="00D936F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936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936FD" w:rsidRPr="00D936FD" w:rsidRDefault="00D936FD" w:rsidP="00D936FD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граждане, использующие земельные участки, расположенные на территории МО </w:t>
      </w:r>
      <w:r w:rsidRPr="00D936FD">
        <w:rPr>
          <w:rFonts w:ascii="Times New Roman" w:hAnsi="Times New Roman" w:cs="Times New Roman"/>
          <w:sz w:val="28"/>
          <w:szCs w:val="28"/>
          <w:lang w:eastAsia="en-US"/>
        </w:rPr>
        <w:t>Малочергинское сельское поселение</w:t>
      </w:r>
      <w:r w:rsidRPr="00D936FD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D936FD" w:rsidRPr="00D936FD" w:rsidRDefault="00D936FD" w:rsidP="00D936F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6FD">
        <w:rPr>
          <w:rFonts w:ascii="Times New Roman" w:hAnsi="Times New Roman" w:cs="Times New Roman"/>
          <w:b/>
          <w:sz w:val="28"/>
          <w:szCs w:val="28"/>
        </w:rPr>
        <w:t>Объектами контроля являются:</w:t>
      </w:r>
    </w:p>
    <w:p w:rsidR="00D936FD" w:rsidRPr="00D936FD" w:rsidRDefault="00D936FD" w:rsidP="00D93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D936FD">
        <w:rPr>
          <w:rFonts w:ascii="Times New Roman" w:hAnsi="Times New Roman" w:cs="Times New Roman"/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D936FD" w:rsidRPr="00D936FD" w:rsidRDefault="00D936FD" w:rsidP="00D93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:rsidR="00D936FD" w:rsidRPr="00D936FD" w:rsidRDefault="00D936FD" w:rsidP="00D93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36FD">
        <w:rPr>
          <w:rFonts w:ascii="Times New Roman" w:hAnsi="Times New Roman" w:cs="Times New Roman"/>
          <w:sz w:val="28"/>
          <w:szCs w:val="28"/>
        </w:rPr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требования.</w:t>
      </w:r>
    </w:p>
    <w:p w:rsidR="00D936FD" w:rsidRP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36FD">
        <w:rPr>
          <w:sz w:val="28"/>
          <w:szCs w:val="28"/>
        </w:rPr>
        <w:t xml:space="preserve">Профилактическое сопровождение контролируемых лиц в </w:t>
      </w:r>
      <w:proofErr w:type="spellStart"/>
      <w:r w:rsidRPr="00D936FD">
        <w:rPr>
          <w:sz w:val="28"/>
          <w:szCs w:val="28"/>
        </w:rPr>
        <w:t>текущемпериоде</w:t>
      </w:r>
      <w:proofErr w:type="spellEnd"/>
      <w:r w:rsidRPr="00D936FD">
        <w:rPr>
          <w:sz w:val="28"/>
          <w:szCs w:val="28"/>
        </w:rPr>
        <w:t xml:space="preserve"> направлено на предупреждение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D936FD" w:rsidRP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36FD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D936FD" w:rsidRP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36FD">
        <w:rPr>
          <w:sz w:val="28"/>
          <w:szCs w:val="28"/>
        </w:rPr>
        <w:t>- мониторинг, актуализация размещенных на официальном сайте МО Малочергинское сельское поселение в сети «Интернет» (далее – официальный сайт)</w:t>
      </w:r>
      <w:r w:rsidR="000A0769">
        <w:rPr>
          <w:sz w:val="28"/>
          <w:szCs w:val="28"/>
        </w:rPr>
        <w:t xml:space="preserve"> </w:t>
      </w:r>
      <w:r w:rsidRPr="00D936FD">
        <w:rPr>
          <w:sz w:val="28"/>
          <w:szCs w:val="28"/>
        </w:rPr>
        <w:t>перечня и текстов</w:t>
      </w:r>
      <w:r w:rsidR="000A0769">
        <w:rPr>
          <w:sz w:val="28"/>
          <w:szCs w:val="28"/>
        </w:rPr>
        <w:t xml:space="preserve"> </w:t>
      </w:r>
      <w:r w:rsidRPr="00D936FD">
        <w:rPr>
          <w:sz w:val="28"/>
          <w:szCs w:val="28"/>
        </w:rPr>
        <w:t>нормативных</w:t>
      </w:r>
      <w:r w:rsidR="000A0769">
        <w:rPr>
          <w:sz w:val="28"/>
          <w:szCs w:val="28"/>
        </w:rPr>
        <w:t xml:space="preserve"> </w:t>
      </w:r>
      <w:r w:rsidRPr="00D936FD">
        <w:rPr>
          <w:sz w:val="28"/>
          <w:szCs w:val="28"/>
        </w:rPr>
        <w:t>правовых актов, содержащих обязательные требования в области использования земель, оценка соблюдения которых является предметом муниципального контроля;</w:t>
      </w:r>
    </w:p>
    <w:p w:rsidR="00D936FD" w:rsidRP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36FD">
        <w:rPr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 в области использования земель;</w:t>
      </w:r>
    </w:p>
    <w:p w:rsidR="00D936FD" w:rsidRP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36FD">
        <w:rPr>
          <w:sz w:val="28"/>
          <w:szCs w:val="28"/>
        </w:rPr>
        <w:t>- обобщение практики осуществления муниципального контроля и размещение на официальном сайте соответствующих сведений,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936FD" w:rsidRP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36FD">
        <w:rPr>
          <w:sz w:val="28"/>
          <w:szCs w:val="28"/>
        </w:rPr>
        <w:t>- выдача юридическим лицам, индивидуальным предпринимателям гражданам предостережений о недопустимости нарушения обязательных требований в области использования земель.</w:t>
      </w:r>
    </w:p>
    <w:p w:rsidR="00D936FD" w:rsidRP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36FD">
        <w:rPr>
          <w:sz w:val="28"/>
          <w:szCs w:val="28"/>
        </w:rPr>
        <w:t>По результатам контрольных мероприятий, проведенных в</w:t>
      </w:r>
      <w:r w:rsidR="000A0769">
        <w:rPr>
          <w:sz w:val="28"/>
          <w:szCs w:val="28"/>
        </w:rPr>
        <w:t xml:space="preserve"> </w:t>
      </w:r>
      <w:r w:rsidRPr="00D936FD">
        <w:rPr>
          <w:sz w:val="28"/>
          <w:szCs w:val="28"/>
        </w:rPr>
        <w:t>текущем периоде, наиболее значимыми проблемами являются:</w:t>
      </w:r>
    </w:p>
    <w:p w:rsidR="00D936FD" w:rsidRP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936FD">
        <w:rPr>
          <w:sz w:val="28"/>
          <w:szCs w:val="28"/>
        </w:rPr>
        <w:t>- самовольное занятие земельных участков;</w:t>
      </w:r>
    </w:p>
    <w:p w:rsidR="00D936FD" w:rsidRDefault="00D936FD" w:rsidP="00D936FD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Pr="00FB4E22">
        <w:rPr>
          <w:sz w:val="28"/>
          <w:szCs w:val="28"/>
        </w:rPr>
        <w:t>не использ</w:t>
      </w:r>
      <w:r>
        <w:rPr>
          <w:sz w:val="28"/>
          <w:szCs w:val="28"/>
        </w:rPr>
        <w:t>ование</w:t>
      </w:r>
      <w:r w:rsidRPr="00FB4E22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FB4E2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 по целевому назначению</w:t>
      </w:r>
      <w:r w:rsidRPr="008C79D5">
        <w:rPr>
          <w:sz w:val="28"/>
          <w:szCs w:val="28"/>
        </w:rPr>
        <w:t>.</w:t>
      </w:r>
    </w:p>
    <w:p w:rsidR="00D936FD" w:rsidRDefault="00D936FD" w:rsidP="00D936FD">
      <w:pPr>
        <w:pStyle w:val="Default"/>
        <w:spacing w:line="360" w:lineRule="auto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Ц</w:t>
      </w:r>
      <w:r w:rsidRPr="00C17ACC">
        <w:rPr>
          <w:sz w:val="28"/>
          <w:szCs w:val="28"/>
        </w:rPr>
        <w:t>ели и задачи реализации программы профилактики</w:t>
      </w:r>
    </w:p>
    <w:p w:rsidR="00D936FD" w:rsidRPr="008F085E" w:rsidRDefault="00D936FD" w:rsidP="00D936FD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8F085E">
        <w:rPr>
          <w:b/>
          <w:sz w:val="28"/>
          <w:szCs w:val="28"/>
        </w:rPr>
        <w:t>Целями реализации программы являются:</w:t>
      </w:r>
    </w:p>
    <w:p w:rsidR="00D936FD" w:rsidRPr="00D936FD" w:rsidRDefault="00D936FD" w:rsidP="00D936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6FD">
        <w:rPr>
          <w:rFonts w:ascii="Times New Roman" w:hAnsi="Times New Roman" w:cs="Times New Roman"/>
          <w:sz w:val="28"/>
          <w:szCs w:val="28"/>
        </w:rPr>
        <w:lastRenderedPageBreak/>
        <w:t>1. Стимулирование добросовестного соблюдения обязательных требований всеми контролируемыми лицами;</w:t>
      </w:r>
    </w:p>
    <w:p w:rsidR="00D936FD" w:rsidRPr="00451E0C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</w:rPr>
        <w:t>а) охраняемым законом ценностям.</w:t>
      </w:r>
    </w:p>
    <w:p w:rsid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6FD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необходимо решение следующих задач:</w:t>
      </w:r>
    </w:p>
    <w:p w:rsidR="00D936FD" w:rsidRPr="00CD3C39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</w:t>
      </w:r>
      <w:proofErr w:type="gramStart"/>
      <w:r w:rsidRPr="00CD3C39">
        <w:rPr>
          <w:sz w:val="28"/>
          <w:szCs w:val="28"/>
        </w:rPr>
        <w:t>а</w:t>
      </w:r>
      <w:r w:rsidRPr="00451E0C">
        <w:rPr>
          <w:sz w:val="28"/>
          <w:szCs w:val="28"/>
        </w:rPr>
        <w:t>(</w:t>
      </w:r>
      <w:proofErr w:type="gramEnd"/>
      <w:r w:rsidRPr="00451E0C">
        <w:rPr>
          <w:sz w:val="28"/>
          <w:szCs w:val="28"/>
        </w:rPr>
        <w:t>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:rsidR="00D936FD" w:rsidRPr="00CD3C39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 w:rsidR="000A0769">
        <w:rPr>
          <w:sz w:val="28"/>
          <w:szCs w:val="28"/>
        </w:rPr>
        <w:t xml:space="preserve"> </w:t>
      </w:r>
      <w:r w:rsidRPr="00451E0C">
        <w:rPr>
          <w:sz w:val="28"/>
          <w:szCs w:val="28"/>
        </w:rPr>
        <w:t>и</w:t>
      </w:r>
      <w:r w:rsidR="000A0769">
        <w:rPr>
          <w:sz w:val="28"/>
          <w:szCs w:val="28"/>
        </w:rPr>
        <w:t xml:space="preserve"> </w:t>
      </w:r>
      <w:r w:rsidRPr="00451E0C">
        <w:rPr>
          <w:sz w:val="28"/>
          <w:szCs w:val="28"/>
        </w:rPr>
        <w:t>снижение риска причинения вреда (ущерба</w:t>
      </w:r>
      <w:proofErr w:type="gramStart"/>
      <w:r w:rsidRPr="00451E0C">
        <w:rPr>
          <w:sz w:val="28"/>
          <w:szCs w:val="28"/>
        </w:rPr>
        <w:t>)</w:t>
      </w:r>
      <w:r w:rsidRPr="00CD3C39">
        <w:rPr>
          <w:sz w:val="28"/>
          <w:szCs w:val="28"/>
        </w:rPr>
        <w:t>о</w:t>
      </w:r>
      <w:proofErr w:type="gramEnd"/>
      <w:r w:rsidRPr="00CD3C39">
        <w:rPr>
          <w:sz w:val="28"/>
          <w:szCs w:val="28"/>
        </w:rPr>
        <w:t>храняемым законом ценностям;</w:t>
      </w:r>
    </w:p>
    <w:p w:rsidR="00D936FD" w:rsidRPr="00CD3C39" w:rsidRDefault="00D936FD" w:rsidP="00D936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:rsidR="00D936FD" w:rsidRPr="00850762" w:rsidRDefault="00D936FD" w:rsidP="00D936FD">
      <w:pPr>
        <w:pStyle w:val="Default"/>
        <w:spacing w:after="120" w:line="276" w:lineRule="auto"/>
        <w:ind w:firstLine="709"/>
        <w:jc w:val="both"/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D936FD" w:rsidRDefault="00D936FD" w:rsidP="00D936FD">
      <w:pPr>
        <w:pStyle w:val="Default"/>
        <w:spacing w:line="276" w:lineRule="auto"/>
        <w:rPr>
          <w:sz w:val="28"/>
          <w:szCs w:val="28"/>
        </w:rPr>
      </w:pPr>
      <w:r w:rsidRPr="006C20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6C20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17ACC">
        <w:rPr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D936FD" w:rsidRPr="00850762" w:rsidRDefault="00D936FD" w:rsidP="00D936FD">
      <w:pPr>
        <w:ind w:firstLine="709"/>
        <w:rPr>
          <w:rFonts w:eastAsiaTheme="minorHAnsi"/>
          <w:sz w:val="24"/>
          <w:szCs w:val="24"/>
          <w:lang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840"/>
        <w:gridCol w:w="1843"/>
        <w:gridCol w:w="1701"/>
      </w:tblGrid>
      <w:tr w:rsidR="00D936FD" w:rsidRPr="00D936FD" w:rsidTr="00655580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6FD" w:rsidRPr="00D936FD" w:rsidRDefault="00D936FD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6FD" w:rsidRPr="00D936FD" w:rsidRDefault="00D936FD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6FD" w:rsidRPr="00D936FD" w:rsidRDefault="00D936FD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их проведения</w:t>
            </w:r>
          </w:p>
        </w:tc>
        <w:tc>
          <w:tcPr>
            <w:tcW w:w="1701" w:type="dxa"/>
            <w:vAlign w:val="center"/>
          </w:tcPr>
          <w:p w:rsidR="00D936FD" w:rsidRPr="00D936FD" w:rsidRDefault="00D936FD" w:rsidP="0065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36FD" w:rsidRPr="00D936FD" w:rsidTr="00655580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pStyle w:val="a5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D936FD" w:rsidRPr="00D936FD" w:rsidTr="00655580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 официальном сайте администрации МО Малочергинское сельское поселение: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земельного контроля;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2)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3) перечня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 w:rsidRPr="00D9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4) утвержденных проверочных листов в формате, допускающем их использование для </w:t>
            </w:r>
            <w:proofErr w:type="spellStart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6) перечня индикаторов риска нарушения обязательных требований;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7) перечня объектов контроля, учитываемых в рамках формирования ежегодного плана контрольных (надзорных) мероприятий, с указанием категории риска (в случае применения </w:t>
            </w:r>
            <w:proofErr w:type="gramStart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8) программы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9)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10) сведений о способах получения консультаций по вопросам соблюдения обязательных требований;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11) сведений о применении контрольным (надзорным) органом мер стимулирования добросовестности контролируемых лиц;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12)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13) доклад </w:t>
            </w:r>
            <w:proofErr w:type="spellStart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омуниципальном</w:t>
            </w:r>
            <w:proofErr w:type="spellEnd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поддерживаются в актуальном состоянии и обновляются в срок не позднее 5 рабочих дней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до 1 июля года следующего за </w:t>
            </w:r>
            <w:proofErr w:type="gramStart"/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2 разряда</w:t>
            </w:r>
          </w:p>
        </w:tc>
      </w:tr>
      <w:tr w:rsidR="00D936FD" w:rsidRPr="00D936FD" w:rsidTr="00655580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pStyle w:val="a5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предостережения</w:t>
            </w:r>
          </w:p>
        </w:tc>
      </w:tr>
      <w:tr w:rsidR="00D936FD" w:rsidRPr="00D936FD" w:rsidTr="00655580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D936FD" w:rsidRPr="00D936FD" w:rsidTr="00655580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pStyle w:val="a5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D936FD" w:rsidRPr="00D936FD" w:rsidTr="00655580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и профилактических мероприятий, установленных положением о муниципальном земельном контроле;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 xml:space="preserve">3) обязательные требования; 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представителей.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D936FD" w:rsidRPr="00D936FD" w:rsidTr="00655580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</w:t>
            </w:r>
          </w:p>
        </w:tc>
      </w:tr>
      <w:tr w:rsidR="00D936FD" w:rsidRPr="00D936FD" w:rsidTr="00655580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D936FD" w:rsidRPr="00D936FD" w:rsidRDefault="00D936FD" w:rsidP="0065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</w:tbl>
    <w:p w:rsidR="00D936FD" w:rsidRPr="00D936FD" w:rsidRDefault="00D936FD" w:rsidP="00D936F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6FD" w:rsidRPr="00D936FD" w:rsidRDefault="00D936FD" w:rsidP="00D936FD">
      <w:pPr>
        <w:pStyle w:val="Default"/>
        <w:spacing w:line="276" w:lineRule="auto"/>
      </w:pPr>
      <w:r w:rsidRPr="00D936FD">
        <w:t xml:space="preserve">Раздел 4. Показатели результативности и эффективности </w:t>
      </w:r>
      <w:proofErr w:type="gramStart"/>
      <w:r w:rsidRPr="00D936FD">
        <w:t>программы профилактики рисков причинения вреда</w:t>
      </w:r>
      <w:proofErr w:type="gramEnd"/>
    </w:p>
    <w:p w:rsidR="00D936FD" w:rsidRPr="00D936FD" w:rsidRDefault="00D936FD" w:rsidP="00D936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D936FD" w:rsidRPr="00D936FD" w:rsidTr="00655580">
        <w:trPr>
          <w:trHeight w:val="838"/>
        </w:trPr>
        <w:tc>
          <w:tcPr>
            <w:tcW w:w="540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D936FD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936FD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257" w:type="dxa"/>
          </w:tcPr>
          <w:p w:rsidR="00D936FD" w:rsidRPr="00D936FD" w:rsidRDefault="00D936FD" w:rsidP="00655580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D936FD" w:rsidRPr="00D936FD" w:rsidRDefault="00D936FD" w:rsidP="00655580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Величина</w:t>
            </w:r>
          </w:p>
        </w:tc>
      </w:tr>
      <w:tr w:rsidR="00D936FD" w:rsidRPr="00D936FD" w:rsidTr="00655580">
        <w:tc>
          <w:tcPr>
            <w:tcW w:w="540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Полнота информации, размещенной на официальном сайте администрации МО Малочергинское сельское поселение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90 %</w:t>
            </w:r>
          </w:p>
        </w:tc>
      </w:tr>
      <w:tr w:rsidR="00D936FD" w:rsidRPr="00D936FD" w:rsidTr="00655580">
        <w:tc>
          <w:tcPr>
            <w:tcW w:w="540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trike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D936FD" w:rsidRPr="00D936FD" w:rsidTr="00655580">
        <w:tc>
          <w:tcPr>
            <w:tcW w:w="540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57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trike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70 %</w:t>
            </w:r>
          </w:p>
        </w:tc>
      </w:tr>
      <w:tr w:rsidR="00D936FD" w:rsidRPr="00D936FD" w:rsidTr="00655580">
        <w:tc>
          <w:tcPr>
            <w:tcW w:w="540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57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80 %</w:t>
            </w:r>
          </w:p>
        </w:tc>
      </w:tr>
      <w:tr w:rsidR="00D936FD" w:rsidRPr="00D936FD" w:rsidTr="00655580">
        <w:tc>
          <w:tcPr>
            <w:tcW w:w="540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57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:rsidR="00D936FD" w:rsidRPr="00D936FD" w:rsidRDefault="00D936FD" w:rsidP="0065558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D936FD">
              <w:rPr>
                <w:rFonts w:cs="Times New Roman"/>
                <w:sz w:val="24"/>
                <w:szCs w:val="24"/>
              </w:rPr>
              <w:t>100 %</w:t>
            </w:r>
          </w:p>
        </w:tc>
      </w:tr>
    </w:tbl>
    <w:p w:rsidR="00D936FD" w:rsidRPr="00D936FD" w:rsidRDefault="00D936FD" w:rsidP="00D936FD">
      <w:pPr>
        <w:shd w:val="clear" w:color="auto" w:fill="F2F2F2" w:themeFill="background1" w:themeFillShade="F2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58E" w:rsidRPr="00D936FD" w:rsidRDefault="0008458E" w:rsidP="00D936FD">
      <w:pPr>
        <w:rPr>
          <w:rFonts w:ascii="Times New Roman" w:hAnsi="Times New Roman" w:cs="Times New Roman"/>
          <w:sz w:val="24"/>
          <w:szCs w:val="24"/>
        </w:rPr>
      </w:pPr>
    </w:p>
    <w:sectPr w:rsidR="0008458E" w:rsidRPr="00D936FD" w:rsidSect="00E04E22">
      <w:headerReference w:type="even" r:id="rId9"/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F" w:rsidRDefault="00B3356F">
      <w:pPr>
        <w:spacing w:after="0" w:line="240" w:lineRule="auto"/>
      </w:pPr>
      <w:r>
        <w:separator/>
      </w:r>
    </w:p>
  </w:endnote>
  <w:endnote w:type="continuationSeparator" w:id="0">
    <w:p w:rsidR="00B3356F" w:rsidRDefault="00B3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F" w:rsidRDefault="00B3356F">
      <w:pPr>
        <w:spacing w:after="0" w:line="240" w:lineRule="auto"/>
      </w:pPr>
      <w:r>
        <w:separator/>
      </w:r>
    </w:p>
  </w:footnote>
  <w:footnote w:type="continuationSeparator" w:id="0">
    <w:p w:rsidR="00B3356F" w:rsidRDefault="00B3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1B" w:rsidRDefault="001521A6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21B" w:rsidRDefault="00B335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21B" w:rsidRDefault="001521A6" w:rsidP="00C114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68F">
      <w:rPr>
        <w:rStyle w:val="a8"/>
        <w:noProof/>
      </w:rPr>
      <w:t>3</w:t>
    </w:r>
    <w:r>
      <w:rPr>
        <w:rStyle w:val="a8"/>
      </w:rPr>
      <w:fldChar w:fldCharType="end"/>
    </w:r>
  </w:p>
  <w:p w:rsidR="00A1621B" w:rsidRDefault="00B335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2C" w:rsidRPr="00220F2C" w:rsidRDefault="001521A6" w:rsidP="00220F2C">
    <w:pPr>
      <w:pStyle w:val="a6"/>
      <w:jc w:val="right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324"/>
    <w:rsid w:val="0008458E"/>
    <w:rsid w:val="000A0769"/>
    <w:rsid w:val="000A085E"/>
    <w:rsid w:val="001521A6"/>
    <w:rsid w:val="00171772"/>
    <w:rsid w:val="001B7643"/>
    <w:rsid w:val="00206CB5"/>
    <w:rsid w:val="00216F21"/>
    <w:rsid w:val="00442271"/>
    <w:rsid w:val="005E623B"/>
    <w:rsid w:val="0068093B"/>
    <w:rsid w:val="00721EB5"/>
    <w:rsid w:val="008063E2"/>
    <w:rsid w:val="00923610"/>
    <w:rsid w:val="00975F57"/>
    <w:rsid w:val="00B3356F"/>
    <w:rsid w:val="00BB2B7E"/>
    <w:rsid w:val="00BE5D78"/>
    <w:rsid w:val="00D936FD"/>
    <w:rsid w:val="00E8268F"/>
    <w:rsid w:val="00EE37F6"/>
    <w:rsid w:val="00FC5324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5324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styleId="a3">
    <w:name w:val="No Spacing"/>
    <w:uiPriority w:val="99"/>
    <w:qFormat/>
    <w:rsid w:val="00FC53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36FD"/>
    <w:pPr>
      <w:ind w:left="720"/>
      <w:contextualSpacing/>
    </w:pPr>
  </w:style>
  <w:style w:type="paragraph" w:styleId="a6">
    <w:name w:val="header"/>
    <w:basedOn w:val="a"/>
    <w:link w:val="a7"/>
    <w:uiPriority w:val="99"/>
    <w:rsid w:val="00D93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D936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page number"/>
    <w:basedOn w:val="a0"/>
    <w:rsid w:val="00D936FD"/>
  </w:style>
  <w:style w:type="paragraph" w:customStyle="1" w:styleId="Default">
    <w:name w:val="Default"/>
    <w:rsid w:val="00D936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D936F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936FD"/>
    <w:rPr>
      <w:rFonts w:ascii="Arial" w:eastAsia="Times New Roman" w:hAnsi="Liberation Serif" w:cs="Arial"/>
      <w:kern w:val="2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5FDA-7C33-4DC9-B1BC-8B5BB0B9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2021-04-01T02:52:00Z</cp:lastPrinted>
  <dcterms:created xsi:type="dcterms:W3CDTF">2020-06-05T09:24:00Z</dcterms:created>
  <dcterms:modified xsi:type="dcterms:W3CDTF">2023-05-17T08:28:00Z</dcterms:modified>
</cp:coreProperties>
</file>